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259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2026年宝丰县肖旗乡第二批行政村“一村一专员”公益性岗位</w:t>
      </w:r>
    </w:p>
    <w:p w14:paraId="4362C84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拟录用人员名单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0"/>
        <w:gridCol w:w="885"/>
        <w:gridCol w:w="2910"/>
        <w:gridCol w:w="2280"/>
        <w:gridCol w:w="3540"/>
        <w:gridCol w:w="2317"/>
      </w:tblGrid>
      <w:tr w14:paraId="2DC2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A8A3F11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</w:tcPr>
          <w:p w14:paraId="08522C2A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</w:tcPr>
          <w:p w14:paraId="2E4B1C2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0" w:type="dxa"/>
          </w:tcPr>
          <w:p w14:paraId="6B4005B7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80" w:type="dxa"/>
          </w:tcPr>
          <w:p w14:paraId="0C295E43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3540" w:type="dxa"/>
          </w:tcPr>
          <w:p w14:paraId="3E1DD242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困难类型</w:t>
            </w:r>
          </w:p>
        </w:tc>
        <w:tc>
          <w:tcPr>
            <w:tcW w:w="2317" w:type="dxa"/>
          </w:tcPr>
          <w:p w14:paraId="05ADEAB7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拟安置时间</w:t>
            </w:r>
          </w:p>
        </w:tc>
      </w:tr>
      <w:tr w14:paraId="4C15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243C53F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C490F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李晨迪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D83861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200B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410402********3144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D3E174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肖旗乡乔庄村</w:t>
            </w:r>
          </w:p>
        </w:tc>
        <w:tc>
          <w:tcPr>
            <w:tcW w:w="3540" w:type="dxa"/>
          </w:tcPr>
          <w:p w14:paraId="76AEA6B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78B24BC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2026年7月6日</w:t>
            </w:r>
          </w:p>
        </w:tc>
      </w:tr>
      <w:tr w14:paraId="69E7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38793C2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BBC53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楚欢欢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FBCFDB3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BA1E6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410421********5548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6EC7A0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肖旗乡袁庄村</w:t>
            </w:r>
          </w:p>
        </w:tc>
        <w:tc>
          <w:tcPr>
            <w:tcW w:w="3540" w:type="dxa"/>
          </w:tcPr>
          <w:p w14:paraId="2EED64D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7C92341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2026年7月6日</w:t>
            </w:r>
          </w:p>
        </w:tc>
      </w:tr>
      <w:tr w14:paraId="7D2D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2EB506F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23EE5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崔梦迪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A3F0F9B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709CD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410421********5520</w:t>
            </w:r>
            <w:bookmarkStart w:id="0" w:name="_GoBack"/>
            <w:bookmarkEnd w:id="0"/>
          </w:p>
        </w:tc>
        <w:tc>
          <w:tcPr>
            <w:tcW w:w="2280" w:type="dxa"/>
            <w:shd w:val="clear" w:color="auto" w:fill="auto"/>
            <w:vAlign w:val="center"/>
          </w:tcPr>
          <w:p w14:paraId="7BD027A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肖旗乡五里头村</w:t>
            </w:r>
          </w:p>
        </w:tc>
        <w:tc>
          <w:tcPr>
            <w:tcW w:w="3540" w:type="dxa"/>
          </w:tcPr>
          <w:p w14:paraId="60B42D5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登记失业半年以上</w:t>
            </w:r>
          </w:p>
        </w:tc>
        <w:tc>
          <w:tcPr>
            <w:tcW w:w="2317" w:type="dxa"/>
          </w:tcPr>
          <w:p w14:paraId="686DA8D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2026年7月6日</w:t>
            </w:r>
          </w:p>
        </w:tc>
      </w:tr>
    </w:tbl>
    <w:p w14:paraId="3E5FFE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2398"/>
    <w:rsid w:val="2A5B21F1"/>
    <w:rsid w:val="317F2398"/>
    <w:rsid w:val="56A62938"/>
    <w:rsid w:val="583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198</Characters>
  <Lines>0</Lines>
  <Paragraphs>0</Paragraphs>
  <TotalTime>15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2026-03-10T01:17:00Z</dcterms:created>
  <dc:creator>namjokaizlL</dc:creator>
  <cp:lastModifiedBy>namjokaizlL</cp:lastModifiedBy>
  <dcterms:modified xsi:type="dcterms:W3CDTF">2026-06-29T00:41:46Z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AAEB62B062C9428A9AD5A7EB89600789_13</vt:lpwstr>
  </property>
  <property fmtid="{D5CDD505-2E9C-101B-9397-08002B2CF9AE}" pid="4" name="KSOTemplateDocerSaveRecord">
    <vt:lpwstr>eyJoZGlkIjoiOWQxMzIwZDg4MGNlMjVkNzFlMWRiYjE4NzZkNWI3YjEiLCJ1c2VySWQiOiI3MjQ5Njk4NDIifQ==</vt:lpwstr>
  </property>
</Properties>
</file>